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DA" w:rsidRDefault="004268DA" w:rsidP="004268DA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Temeljem članka 107. Zakona o odgoju i obrazovanju osnovnoj i srednjoj školi</w:t>
      </w:r>
      <w:r>
        <w:rPr>
          <w:rFonts w:ascii="Arial" w:hAnsi="Arial" w:cs="Arial"/>
          <w:color w:val="333333"/>
          <w:sz w:val="22"/>
          <w:szCs w:val="22"/>
        </w:rPr>
        <w:br/>
        <w:t>(„Narodne Novine“, br.: 87/08., 86/09., 92/10., 105/10.-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ispr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., 90/11., 5/12., 16/12., 86/12., 126/12., 94/13.,152/14., 07/17., 68/18., 98/19., 64/20., 151/22. i 156/23.), </w:t>
      </w:r>
      <w:r>
        <w:rPr>
          <w:rFonts w:ascii="Arial" w:hAnsi="Arial" w:cs="Arial"/>
          <w:color w:val="000000"/>
          <w:sz w:val="22"/>
          <w:szCs w:val="22"/>
        </w:rPr>
        <w:t>članka 13. Pravilnika o radu, te članaka 5. i 6. Pravilnika o načinu i postupku zapošljavanja u Osnovnoj školi Voštarnica-Zadar (u daljnjem tekstu: Pravilnik)</w:t>
      </w:r>
      <w:r>
        <w:rPr>
          <w:rStyle w:val="Istaknuto"/>
          <w:rFonts w:ascii="Arial" w:hAnsi="Arial" w:cs="Arial"/>
          <w:color w:val="00B0F0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 xml:space="preserve">ravnateljica OŠ Voštarnica-Zadar, Asje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Petričić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5E, 23 000 Zadar, objavljuje:</w:t>
      </w:r>
    </w:p>
    <w:p w:rsidR="004268DA" w:rsidRPr="00C96124" w:rsidRDefault="004268DA" w:rsidP="004268DA">
      <w:pPr>
        <w:pStyle w:val="StandardWeb"/>
        <w:shd w:val="clear" w:color="auto" w:fill="FFFFFF"/>
        <w:spacing w:before="0" w:beforeAutospacing="0" w:after="75" w:afterAutospacing="0" w:line="33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4268DA" w:rsidRPr="00C96124" w:rsidRDefault="004268DA" w:rsidP="004268DA">
      <w:pPr>
        <w:pStyle w:val="StandardWeb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color w:val="333333"/>
          <w:sz w:val="22"/>
          <w:szCs w:val="22"/>
        </w:rPr>
      </w:pPr>
      <w:r w:rsidRPr="00C96124">
        <w:rPr>
          <w:rStyle w:val="Naglaeno"/>
          <w:rFonts w:ascii="Arial" w:hAnsi="Arial" w:cs="Arial"/>
          <w:color w:val="333333"/>
          <w:sz w:val="22"/>
          <w:szCs w:val="22"/>
        </w:rPr>
        <w:t>NATJEČAJ</w:t>
      </w:r>
    </w:p>
    <w:p w:rsidR="004268DA" w:rsidRDefault="004268DA" w:rsidP="004268DA">
      <w:pPr>
        <w:pStyle w:val="StandardWeb"/>
        <w:shd w:val="clear" w:color="auto" w:fill="FFFFFF"/>
        <w:spacing w:before="0" w:beforeAutospacing="0" w:after="75" w:afterAutospacing="0" w:line="330" w:lineRule="atLeast"/>
        <w:jc w:val="center"/>
        <w:rPr>
          <w:rStyle w:val="Naglaeno"/>
          <w:rFonts w:ascii="Arial" w:hAnsi="Arial" w:cs="Arial"/>
          <w:color w:val="333333"/>
          <w:sz w:val="22"/>
          <w:szCs w:val="22"/>
        </w:rPr>
      </w:pPr>
      <w:r w:rsidRPr="00C96124">
        <w:rPr>
          <w:rStyle w:val="Naglaeno"/>
          <w:rFonts w:ascii="Arial" w:hAnsi="Arial" w:cs="Arial"/>
          <w:color w:val="333333"/>
          <w:sz w:val="22"/>
          <w:szCs w:val="22"/>
        </w:rPr>
        <w:t>za zasnivanje radnog odnosa</w:t>
      </w:r>
    </w:p>
    <w:p w:rsidR="004268DA" w:rsidRPr="00C96124" w:rsidRDefault="004268DA" w:rsidP="004268DA">
      <w:pPr>
        <w:pStyle w:val="StandardWeb"/>
        <w:shd w:val="clear" w:color="auto" w:fill="FFFFFF"/>
        <w:spacing w:before="0" w:beforeAutospacing="0" w:after="75" w:afterAutospacing="0" w:line="330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Style w:val="Naglaeno"/>
          <w:rFonts w:ascii="Arial" w:hAnsi="Arial" w:cs="Arial"/>
          <w:color w:val="333333"/>
          <w:sz w:val="22"/>
          <w:szCs w:val="22"/>
        </w:rPr>
        <w:t>na radnom mjestu</w:t>
      </w:r>
    </w:p>
    <w:p w:rsidR="00C40F02" w:rsidRPr="00C40F02" w:rsidRDefault="00C40F02" w:rsidP="004268DA">
      <w:pPr>
        <w:spacing w:after="0" w:line="240" w:lineRule="auto"/>
        <w:contextualSpacing/>
        <w:rPr>
          <w:rFonts w:ascii="Arial" w:hAnsi="Arial" w:cs="Arial"/>
          <w:b/>
        </w:rPr>
      </w:pPr>
    </w:p>
    <w:p w:rsidR="00D410DD" w:rsidRPr="00774139" w:rsidRDefault="00DD7B4E" w:rsidP="00D410DD">
      <w:pPr>
        <w:pStyle w:val="StandardWeb"/>
        <w:numPr>
          <w:ilvl w:val="0"/>
          <w:numId w:val="13"/>
        </w:numPr>
        <w:shd w:val="clear" w:color="auto" w:fill="FFFFFF"/>
        <w:spacing w:before="102" w:beforeAutospacing="0" w:after="28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774139">
        <w:rPr>
          <w:rFonts w:ascii="Arial" w:hAnsi="Arial" w:cs="Arial"/>
          <w:b/>
          <w:bCs/>
          <w:sz w:val="22"/>
          <w:szCs w:val="22"/>
        </w:rPr>
        <w:t>Kuhar/</w:t>
      </w:r>
      <w:proofErr w:type="spellStart"/>
      <w:r w:rsidRPr="00774139">
        <w:rPr>
          <w:rFonts w:ascii="Arial" w:hAnsi="Arial" w:cs="Arial"/>
          <w:b/>
          <w:bCs/>
          <w:sz w:val="22"/>
          <w:szCs w:val="22"/>
        </w:rPr>
        <w:t>ica</w:t>
      </w:r>
      <w:proofErr w:type="spellEnd"/>
      <w:r w:rsidRPr="00774139">
        <w:rPr>
          <w:rFonts w:ascii="Arial" w:hAnsi="Arial" w:cs="Arial"/>
          <w:sz w:val="22"/>
          <w:szCs w:val="22"/>
        </w:rPr>
        <w:t xml:space="preserve">, </w:t>
      </w:r>
      <w:r w:rsidR="00D410DD" w:rsidRPr="00774139">
        <w:rPr>
          <w:rFonts w:ascii="Arial" w:hAnsi="Arial" w:cs="Arial"/>
          <w:color w:val="333333"/>
          <w:sz w:val="22"/>
          <w:szCs w:val="22"/>
        </w:rPr>
        <w:t xml:space="preserve">nepuno radno vrijeme, </w:t>
      </w:r>
      <w:r w:rsidR="00D410DD" w:rsidRPr="00774139">
        <w:rPr>
          <w:rFonts w:ascii="Arial" w:hAnsi="Arial" w:cs="Arial"/>
          <w:color w:val="333333"/>
          <w:sz w:val="22"/>
          <w:szCs w:val="22"/>
        </w:rPr>
        <w:t>2</w:t>
      </w:r>
      <w:r w:rsidR="00D410DD" w:rsidRPr="00774139">
        <w:rPr>
          <w:rFonts w:ascii="Arial" w:hAnsi="Arial" w:cs="Arial"/>
          <w:color w:val="333333"/>
          <w:sz w:val="22"/>
          <w:szCs w:val="22"/>
        </w:rPr>
        <w:t>0 sati ukupnog tjednog radnog vremena, 1 izvršitelj/</w:t>
      </w:r>
      <w:proofErr w:type="spellStart"/>
      <w:r w:rsidR="00D410DD" w:rsidRPr="00774139">
        <w:rPr>
          <w:rFonts w:ascii="Arial" w:hAnsi="Arial" w:cs="Arial"/>
          <w:color w:val="333333"/>
          <w:sz w:val="22"/>
          <w:szCs w:val="22"/>
        </w:rPr>
        <w:t>ica</w:t>
      </w:r>
      <w:proofErr w:type="spellEnd"/>
      <w:r w:rsidR="00D410DD" w:rsidRPr="00774139">
        <w:rPr>
          <w:rFonts w:ascii="Arial" w:hAnsi="Arial" w:cs="Arial"/>
          <w:color w:val="333333"/>
          <w:sz w:val="22"/>
          <w:szCs w:val="22"/>
        </w:rPr>
        <w:t xml:space="preserve"> na neodređeno vrijeme</w:t>
      </w:r>
      <w:r w:rsidR="00D410DD" w:rsidRPr="00774139">
        <w:rPr>
          <w:rFonts w:ascii="Arial" w:hAnsi="Arial" w:cs="Arial"/>
          <w:sz w:val="22"/>
          <w:szCs w:val="22"/>
        </w:rPr>
        <w:t xml:space="preserve">, mjesto rada </w:t>
      </w:r>
      <w:r w:rsidR="00D410DD" w:rsidRPr="00774139">
        <w:rPr>
          <w:rFonts w:ascii="Arial" w:hAnsi="Arial" w:cs="Arial"/>
          <w:color w:val="333333"/>
          <w:sz w:val="22"/>
          <w:szCs w:val="22"/>
        </w:rPr>
        <w:t>u sjedištu školske ustanove, a prema potrebi i izvan sjedišta školske ustanove.</w:t>
      </w:r>
    </w:p>
    <w:p w:rsidR="001E5BB3" w:rsidRPr="00D410DD" w:rsidRDefault="001E5BB3" w:rsidP="00D410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D410DD">
        <w:rPr>
          <w:rFonts w:ascii="Arial" w:eastAsia="Times New Roman" w:hAnsi="Arial" w:cs="Arial"/>
          <w:lang w:eastAsia="hr-HR"/>
        </w:rPr>
        <w:t xml:space="preserve">Na natječaj se mogu javiti </w:t>
      </w:r>
      <w:r w:rsidRPr="00D410DD">
        <w:rPr>
          <w:rFonts w:ascii="Arial" w:hAnsi="Arial" w:cs="Arial"/>
        </w:rPr>
        <w:t>muške i ženske osobe</w:t>
      </w:r>
      <w:r w:rsidRPr="00D410DD"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4268DA" w:rsidRPr="00D410DD">
        <w:rPr>
          <w:rFonts w:ascii="Arial" w:eastAsia="Times New Roman" w:hAnsi="Arial" w:cs="Arial"/>
          <w:lang w:eastAsia="hr-HR"/>
        </w:rPr>
        <w:t xml:space="preserve">„Narodne novine“, br.: </w:t>
      </w:r>
      <w:r w:rsidRPr="00D410DD">
        <w:rPr>
          <w:rFonts w:ascii="Arial" w:eastAsia="Times New Roman" w:hAnsi="Arial" w:cs="Arial"/>
          <w:lang w:eastAsia="hr-HR"/>
        </w:rPr>
        <w:t>82/08. i 69/17.)</w:t>
      </w:r>
    </w:p>
    <w:p w:rsidR="001E5BB3" w:rsidRPr="00855D7B" w:rsidRDefault="001E5BB3" w:rsidP="001355F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1E5BB3" w:rsidRPr="00774139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cs="Arial"/>
          <w:b/>
        </w:rPr>
      </w:pPr>
      <w:r w:rsidRPr="00774139">
        <w:rPr>
          <w:rFonts w:ascii="Arial" w:hAnsi="Arial" w:cs="Arial"/>
          <w:b/>
        </w:rPr>
        <w:t>Uvjeti:</w:t>
      </w:r>
    </w:p>
    <w:p w:rsidR="004268DA" w:rsidRPr="002A2209" w:rsidRDefault="004268DA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b/>
          <w:lang w:eastAsia="hr-HR"/>
        </w:rPr>
      </w:pPr>
    </w:p>
    <w:p w:rsidR="004268DA" w:rsidRPr="004268DA" w:rsidRDefault="004268DA" w:rsidP="004268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268DA">
        <w:rPr>
          <w:rFonts w:ascii="Arial" w:eastAsia="Times New Roman" w:hAnsi="Arial" w:cs="Arial"/>
          <w:lang w:eastAsia="hr-HR"/>
        </w:rPr>
        <w:t xml:space="preserve">Uz opći uvjet za zasnivanje radnog odnosa sukladno općim propisima o radu za osobu koja zasniva radni odnos </w:t>
      </w:r>
      <w:r w:rsidRPr="004268DA">
        <w:rPr>
          <w:rFonts w:ascii="Arial" w:eastAsia="Times New Roman" w:hAnsi="Arial" w:cs="Arial"/>
          <w:color w:val="000000" w:themeColor="text1"/>
          <w:lang w:eastAsia="hr-HR"/>
        </w:rPr>
        <w:t xml:space="preserve">na radnom mjestu kuhara/ice prema Pravilniku o radu Osnovne škole Voštarnica-Zadar, članku </w:t>
      </w:r>
      <w:r w:rsidR="0018537D">
        <w:rPr>
          <w:rFonts w:ascii="Arial" w:eastAsia="Times New Roman" w:hAnsi="Arial" w:cs="Arial"/>
          <w:color w:val="000000" w:themeColor="text1"/>
          <w:lang w:eastAsia="hr-HR"/>
        </w:rPr>
        <w:t>10</w:t>
      </w:r>
      <w:r w:rsidRPr="004268DA">
        <w:rPr>
          <w:rFonts w:ascii="Arial" w:eastAsia="Times New Roman" w:hAnsi="Arial" w:cs="Arial"/>
          <w:color w:val="000000" w:themeColor="text1"/>
          <w:lang w:eastAsia="hr-HR"/>
        </w:rPr>
        <w:t>., stavku 5. te Pravilniku o Izmjenama i dopunama Pravilnika o radu OŠ Voštarnica-Zadar, uvjet za kuhara/</w:t>
      </w:r>
      <w:proofErr w:type="spellStart"/>
      <w:r w:rsidRPr="004268DA">
        <w:rPr>
          <w:rFonts w:ascii="Arial" w:eastAsia="Times New Roman" w:hAnsi="Arial" w:cs="Arial"/>
          <w:color w:val="000000" w:themeColor="text1"/>
          <w:lang w:eastAsia="hr-HR"/>
        </w:rPr>
        <w:t>icu</w:t>
      </w:r>
      <w:proofErr w:type="spellEnd"/>
      <w:r w:rsidRPr="004268DA">
        <w:rPr>
          <w:rFonts w:ascii="Arial" w:eastAsia="Times New Roman" w:hAnsi="Arial" w:cs="Arial"/>
          <w:color w:val="000000" w:themeColor="text1"/>
          <w:lang w:eastAsia="hr-HR"/>
        </w:rPr>
        <w:t xml:space="preserve"> je završena srednja škola – program kuhar odnosno KV kuhar i završen tečaj higijenskog minimuma.</w:t>
      </w:r>
    </w:p>
    <w:p w:rsidR="00C943A3" w:rsidRPr="00C943A3" w:rsidRDefault="00C943A3" w:rsidP="00C943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C943A3">
        <w:rPr>
          <w:rFonts w:ascii="Arial" w:eastAsia="Times New Roman" w:hAnsi="Arial" w:cs="Arial"/>
          <w:color w:val="000000" w:themeColor="text1"/>
          <w:lang w:eastAsia="hr-HR"/>
        </w:rPr>
        <w:t>Zapreke za zasnivanje radnog odnosa u školi su propisane člankom 106. Zakona o odgoju i obrazovanju u osnovnoj i srednjoj školi, a nepostojanje istih se dokazuje prilaganjem uvjerenja da nije pod istragom i da se protiv kandidata ne vodi kazneni postupak glede zapreka za zasnivanje radnog odnosa iz članka 106. Zakona o odgoju i obrazovanju u osnovnoj i srednjoj školi, ne starije od 90 dana.</w:t>
      </w:r>
    </w:p>
    <w:p w:rsidR="00181C3B" w:rsidRDefault="00C943A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855D7B" w:rsidRPr="00855D7B">
        <w:rPr>
          <w:rFonts w:ascii="Arial" w:eastAsia="Times New Roman" w:hAnsi="Arial" w:cs="Arial"/>
          <w:lang w:eastAsia="hr-HR"/>
        </w:rPr>
        <w:t xml:space="preserve">odručja, način, mjesto i vrijeme održavanja postupka vrednovanja kandidata će biti objavljeni na web stranici škole </w:t>
      </w:r>
      <w:hyperlink r:id="rId6" w:history="1">
        <w:r w:rsidR="00181C3B" w:rsidRPr="00CB3EA0">
          <w:rPr>
            <w:rStyle w:val="Hiperveza"/>
            <w:rFonts w:ascii="Arial" w:eastAsia="Times New Roman" w:hAnsi="Arial" w:cs="Arial"/>
            <w:lang w:eastAsia="hr-HR"/>
          </w:rPr>
          <w:t>http://www.os-vostarnica-zd.skole.hr/natjecaji</w:t>
        </w:r>
      </w:hyperlink>
    </w:p>
    <w:p w:rsidR="00855D7B" w:rsidRDefault="00855D7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1E5BB3" w:rsidRDefault="00101A2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101A2F">
        <w:rPr>
          <w:rFonts w:ascii="Arial" w:eastAsia="Times New Roman" w:hAnsi="Arial" w:cs="Arial"/>
          <w:lang w:eastAsia="hr-HR"/>
        </w:rPr>
        <w:t xml:space="preserve">Uz </w:t>
      </w:r>
      <w:r w:rsidRPr="00A6022D">
        <w:rPr>
          <w:rFonts w:ascii="Arial" w:eastAsia="Times New Roman" w:hAnsi="Arial" w:cs="Arial"/>
          <w:b/>
          <w:lang w:eastAsia="hr-HR"/>
        </w:rPr>
        <w:t>vlastoručno potpisanu prijavu</w:t>
      </w:r>
      <w:r w:rsidRPr="00101A2F">
        <w:rPr>
          <w:rFonts w:ascii="Arial" w:eastAsia="Times New Roman" w:hAnsi="Arial" w:cs="Arial"/>
          <w:lang w:eastAsia="hr-HR"/>
        </w:rPr>
        <w:t xml:space="preserve"> </w:t>
      </w:r>
      <w:r w:rsidR="001E5BB3">
        <w:rPr>
          <w:rFonts w:ascii="Arial" w:eastAsia="Times New Roman" w:hAnsi="Arial" w:cs="Arial"/>
          <w:lang w:eastAsia="hr-HR"/>
        </w:rPr>
        <w:t xml:space="preserve">na natječaj </w:t>
      </w:r>
      <w:r w:rsidR="00A62CD4">
        <w:rPr>
          <w:rFonts w:ascii="Arial" w:eastAsia="Times New Roman" w:hAnsi="Arial" w:cs="Arial"/>
          <w:lang w:eastAsia="hr-HR"/>
        </w:rPr>
        <w:t xml:space="preserve">kandidati su dužni </w:t>
      </w:r>
      <w:r w:rsidR="001E5BB3">
        <w:rPr>
          <w:rFonts w:ascii="Arial" w:eastAsia="Times New Roman" w:hAnsi="Arial" w:cs="Arial"/>
          <w:lang w:eastAsia="hr-HR"/>
        </w:rPr>
        <w:t>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FC1C02" w:rsidRPr="00A62CD4" w:rsidRDefault="001E5BB3" w:rsidP="00A62CD4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BD3F99" w:rsidRPr="00A01AE5" w:rsidRDefault="001E5BB3" w:rsidP="00A01AE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855D7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855D7B">
        <w:rPr>
          <w:rFonts w:ascii="Arial" w:hAnsi="Arial" w:cs="Arial"/>
        </w:rPr>
        <w:t xml:space="preserve">uvjerenje da </w:t>
      </w:r>
      <w:r w:rsidR="00B7645B" w:rsidRPr="00855D7B">
        <w:rPr>
          <w:rFonts w:ascii="Arial" w:hAnsi="Arial" w:cs="Arial"/>
        </w:rPr>
        <w:t xml:space="preserve">nije </w:t>
      </w:r>
      <w:r w:rsidRPr="00855D7B">
        <w:rPr>
          <w:rFonts w:ascii="Arial" w:hAnsi="Arial" w:cs="Arial"/>
        </w:rPr>
        <w:t>pod istragom i</w:t>
      </w:r>
      <w:r w:rsidRPr="00855D7B">
        <w:rPr>
          <w:rFonts w:ascii="Arial" w:hAnsi="Arial" w:cs="Arial"/>
          <w:szCs w:val="23"/>
        </w:rPr>
        <w:t xml:space="preserve"> da se protiv </w:t>
      </w:r>
      <w:r w:rsidRPr="00855D7B">
        <w:rPr>
          <w:rFonts w:ascii="Arial" w:hAnsi="Arial" w:cs="Arial"/>
        </w:rPr>
        <w:t>kandidata/kinje</w:t>
      </w:r>
      <w:r w:rsidRPr="00855D7B"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 w:rsidRPr="00855D7B">
        <w:rPr>
          <w:rFonts w:ascii="Arial" w:hAnsi="Arial" w:cs="Arial"/>
          <w:lang w:val="pl-PL"/>
        </w:rPr>
        <w:t>Zakona o odgoju i obrazovanju u osnovnoj i srednjoj školi</w:t>
      </w:r>
      <w:r w:rsidRPr="00855D7B">
        <w:rPr>
          <w:rFonts w:ascii="Arial" w:hAnsi="Arial" w:cs="Arial"/>
          <w:szCs w:val="23"/>
        </w:rPr>
        <w:t xml:space="preserve"> ne starije od </w:t>
      </w:r>
      <w:r w:rsidR="00516B02">
        <w:rPr>
          <w:rFonts w:ascii="Arial" w:hAnsi="Arial" w:cs="Arial"/>
          <w:szCs w:val="23"/>
        </w:rPr>
        <w:t xml:space="preserve">90 </w:t>
      </w:r>
      <w:r w:rsidR="00FC1C02" w:rsidRPr="00855D7B">
        <w:rPr>
          <w:rFonts w:ascii="Arial" w:hAnsi="Arial" w:cs="Arial"/>
          <w:szCs w:val="23"/>
        </w:rPr>
        <w:t xml:space="preserve">dana </w:t>
      </w:r>
      <w:r w:rsidR="00516B02" w:rsidRPr="00855D7B">
        <w:rPr>
          <w:rFonts w:ascii="Arial" w:hAnsi="Arial" w:cs="Arial"/>
          <w:szCs w:val="23"/>
        </w:rPr>
        <w:t>od</w:t>
      </w:r>
      <w:r w:rsidR="00FC1C02" w:rsidRPr="00855D7B">
        <w:rPr>
          <w:rFonts w:ascii="Arial" w:hAnsi="Arial" w:cs="Arial"/>
          <w:szCs w:val="23"/>
        </w:rPr>
        <w:t xml:space="preserve"> </w:t>
      </w:r>
      <w:r w:rsidRPr="00855D7B">
        <w:rPr>
          <w:rFonts w:ascii="Arial" w:hAnsi="Arial" w:cs="Arial"/>
          <w:szCs w:val="23"/>
        </w:rPr>
        <w:t>dana raspisivanja natječaja</w:t>
      </w:r>
    </w:p>
    <w:p w:rsidR="00804C10" w:rsidRPr="00804C10" w:rsidRDefault="001E5BB3" w:rsidP="00804C10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6803A9" w:rsidRDefault="006803A9" w:rsidP="003B14CA">
      <w:pPr>
        <w:pStyle w:val="StandardWeb"/>
        <w:shd w:val="clear" w:color="auto" w:fill="FFFFFF"/>
        <w:spacing w:before="0" w:beforeAutospacing="0" w:after="0" w:afterAutospacing="0" w:line="195" w:lineRule="atLeast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 w:rsidRPr="00C96124">
        <w:rPr>
          <w:rFonts w:ascii="Arial" w:hAnsi="Arial" w:cs="Arial"/>
          <w:color w:val="333333"/>
          <w:sz w:val="22"/>
          <w:szCs w:val="22"/>
          <w:u w:val="single"/>
        </w:rPr>
        <w:t xml:space="preserve">Natječaj je objavljen </w:t>
      </w:r>
      <w:r w:rsidR="000E33DB" w:rsidRPr="000E33DB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23. 06.</w:t>
      </w:r>
      <w:r w:rsidRPr="000E33DB">
        <w:rPr>
          <w:rFonts w:ascii="Arial" w:hAnsi="Arial" w:cs="Arial"/>
          <w:b/>
          <w:bCs/>
          <w:color w:val="333333"/>
          <w:sz w:val="22"/>
          <w:szCs w:val="22"/>
          <w:u w:val="single"/>
        </w:rPr>
        <w:t xml:space="preserve"> 202</w:t>
      </w:r>
      <w:r w:rsidR="000E33DB" w:rsidRPr="000E33DB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6</w:t>
      </w:r>
      <w:r w:rsidRPr="000E33DB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 g.</w:t>
      </w:r>
      <w:r w:rsidRPr="00C96124">
        <w:rPr>
          <w:rFonts w:ascii="Arial" w:hAnsi="Arial" w:cs="Arial"/>
          <w:color w:val="333333"/>
          <w:sz w:val="22"/>
          <w:szCs w:val="22"/>
          <w:u w:val="single"/>
        </w:rPr>
        <w:t xml:space="preserve">, a rok za dostavu prijave je </w:t>
      </w:r>
      <w:r w:rsidR="001D3AD1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01</w:t>
      </w:r>
      <w:r w:rsidR="000E33DB" w:rsidRPr="000E33DB">
        <w:rPr>
          <w:rFonts w:ascii="Arial" w:hAnsi="Arial" w:cs="Arial"/>
          <w:b/>
          <w:bCs/>
          <w:color w:val="333333"/>
          <w:sz w:val="22"/>
          <w:szCs w:val="22"/>
          <w:u w:val="single"/>
        </w:rPr>
        <w:t xml:space="preserve">. </w:t>
      </w:r>
      <w:r w:rsidR="001D3AD1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07</w:t>
      </w:r>
      <w:bookmarkStart w:id="0" w:name="_GoBack"/>
      <w:bookmarkEnd w:id="0"/>
      <w:r w:rsidR="000E33DB" w:rsidRPr="000E33DB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 2026</w:t>
      </w:r>
      <w:r w:rsidRPr="000E33DB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 g.</w:t>
      </w:r>
    </w:p>
    <w:p w:rsidR="00057D93" w:rsidRDefault="00057D93" w:rsidP="003B14CA">
      <w:pPr>
        <w:pStyle w:val="StandardWeb"/>
        <w:shd w:val="clear" w:color="auto" w:fill="FFFFFF"/>
        <w:spacing w:before="0" w:beforeAutospacing="0" w:after="0" w:afterAutospacing="0" w:line="195" w:lineRule="atLeast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:rsidR="006803A9" w:rsidRPr="00C96124" w:rsidRDefault="006803A9" w:rsidP="003B14CA">
      <w:pPr>
        <w:pStyle w:val="StandardWeb"/>
        <w:shd w:val="clear" w:color="auto" w:fill="FFFFFF"/>
        <w:spacing w:before="0" w:beforeAutospacing="0" w:after="0" w:afterAutospacing="0" w:line="195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Navedene isprave odnosno prilozi dostavljaju se u neovjerenoj preslici.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lastRenderedPageBreak/>
        <w:t>Kandidati koji ostvaruju pravo prednosti pri zapošljavanju prema posebnim propisima dužni su se uz prijavu na natječaj pozvati na to pravo te uz prijavu priložiti sve dokaze o priznatom statusu, te imaju prednost u odnosu na ostale kandidate samo pod jednakim uvjetima.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 </w:t>
      </w:r>
    </w:p>
    <w:p w:rsidR="006803A9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 w:rsidRPr="00C96124"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 w:rsidRPr="00C96124">
        <w:rPr>
          <w:rFonts w:ascii="Arial" w:hAnsi="Arial" w:cs="Arial"/>
          <w:color w:val="333333"/>
          <w:sz w:val="22"/>
          <w:szCs w:val="22"/>
        </w:rPr>
        <w:t xml:space="preserve"> koji/a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koji su dostupni na poveznici Ministarstva hrvatskih branitelja:</w:t>
      </w:r>
    </w:p>
    <w:p w:rsidR="006803A9" w:rsidRDefault="006803A9" w:rsidP="006803A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6803A9" w:rsidRPr="00C96124" w:rsidRDefault="001D3AD1" w:rsidP="006803A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hyperlink r:id="rId7" w:tgtFrame="_blank" w:tooltip="DOKAZI POTREBNI ZA OSTVARIVANJE PRAVA PREDNOSTI PRI ZAPOŠLJAVANJU" w:history="1">
        <w:r w:rsidR="006803A9" w:rsidRPr="00C96124">
          <w:rPr>
            <w:rStyle w:val="Hiperveza"/>
            <w:rFonts w:ascii="Arial" w:hAnsi="Arial" w:cs="Arial"/>
            <w:color w:val="075E76"/>
            <w:sz w:val="22"/>
            <w:szCs w:val="22"/>
          </w:rPr>
          <w:t>DOKAZI POTREBNI ZA OSTVARIVANJE PRAVA PREDNOSTI PRI ZAPOŠLJAVANJU</w:t>
        </w:r>
      </w:hyperlink>
    </w:p>
    <w:p w:rsidR="006803A9" w:rsidRDefault="006803A9" w:rsidP="006803A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 w:rsidRPr="00C96124"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 w:rsidRPr="00C96124">
        <w:rPr>
          <w:rFonts w:ascii="Arial" w:hAnsi="Arial" w:cs="Arial"/>
          <w:color w:val="333333"/>
          <w:sz w:val="22"/>
          <w:szCs w:val="22"/>
        </w:rPr>
        <w:t xml:space="preserve">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6803A9" w:rsidRPr="008C0D71" w:rsidRDefault="001D3AD1" w:rsidP="006803A9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75E76"/>
          <w:sz w:val="22"/>
          <w:szCs w:val="22"/>
          <w:u w:val="single"/>
        </w:rPr>
      </w:pPr>
      <w:hyperlink r:id="rId8" w:tgtFrame="_blank" w:history="1">
        <w:r w:rsidR="006803A9" w:rsidRPr="00C96124">
          <w:rPr>
            <w:rStyle w:val="Hiperveza"/>
            <w:rFonts w:ascii="Arial" w:hAnsi="Arial" w:cs="Arial"/>
            <w:color w:val="075E76"/>
            <w:sz w:val="22"/>
            <w:szCs w:val="22"/>
          </w:rPr>
          <w:t>DOKAZI POTREBNI ZA OSTVARIVANJE PRAVA PREDNOSTI PRI ZAPOŠLJAVANJU</w:t>
        </w:r>
      </w:hyperlink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Kandidat/</w:t>
      </w:r>
      <w:proofErr w:type="spellStart"/>
      <w:r w:rsidRPr="00C96124">
        <w:rPr>
          <w:rFonts w:ascii="Arial" w:hAnsi="Arial" w:cs="Arial"/>
          <w:color w:val="333333"/>
          <w:sz w:val="22"/>
          <w:szCs w:val="22"/>
        </w:rPr>
        <w:t>kinja</w:t>
      </w:r>
      <w:proofErr w:type="spellEnd"/>
      <w:r w:rsidRPr="00C96124">
        <w:rPr>
          <w:rFonts w:ascii="Arial" w:hAnsi="Arial" w:cs="Arial"/>
          <w:color w:val="333333"/>
          <w:sz w:val="22"/>
          <w:szCs w:val="22"/>
        </w:rPr>
        <w:t xml:space="preserve"> koji/a</w:t>
      </w:r>
      <w:r w:rsidRPr="00C96124">
        <w:rPr>
          <w:rFonts w:ascii="Arial" w:hAnsi="Arial" w:cs="Arial"/>
          <w:color w:val="000000"/>
          <w:sz w:val="22"/>
          <w:szCs w:val="22"/>
        </w:rPr>
        <w:t> je pravodobno dostav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C96124">
        <w:rPr>
          <w:rFonts w:ascii="Arial" w:hAnsi="Arial" w:cs="Arial"/>
          <w:color w:val="000000"/>
          <w:sz w:val="22"/>
          <w:szCs w:val="22"/>
        </w:rPr>
        <w:t>o/</w:t>
      </w:r>
      <w:proofErr w:type="spellStart"/>
      <w:r w:rsidRPr="00C96124">
        <w:rPr>
          <w:rFonts w:ascii="Arial" w:hAnsi="Arial" w:cs="Arial"/>
          <w:color w:val="000000"/>
          <w:sz w:val="22"/>
          <w:szCs w:val="22"/>
        </w:rPr>
        <w:t>la</w:t>
      </w:r>
      <w:proofErr w:type="spellEnd"/>
      <w:r w:rsidRPr="00C96124">
        <w:rPr>
          <w:rFonts w:ascii="Arial" w:hAnsi="Arial" w:cs="Arial"/>
          <w:color w:val="000000"/>
          <w:sz w:val="22"/>
          <w:szCs w:val="22"/>
        </w:rPr>
        <w:t xml:space="preserve"> potpunu prijavu sa svim prilozima odnos</w:t>
      </w:r>
      <w:r>
        <w:rPr>
          <w:rFonts w:ascii="Arial" w:hAnsi="Arial" w:cs="Arial"/>
          <w:color w:val="000000"/>
          <w:sz w:val="22"/>
          <w:szCs w:val="22"/>
        </w:rPr>
        <w:t xml:space="preserve">no ispravama i ispunjava uvjete </w:t>
      </w:r>
      <w:r w:rsidRPr="00C96124">
        <w:rPr>
          <w:rFonts w:ascii="Arial" w:hAnsi="Arial" w:cs="Arial"/>
          <w:color w:val="000000"/>
          <w:sz w:val="22"/>
          <w:szCs w:val="22"/>
        </w:rPr>
        <w:t>natječaja </w:t>
      </w:r>
      <w:r w:rsidRPr="00C96124">
        <w:rPr>
          <w:rFonts w:ascii="Arial" w:hAnsi="Arial" w:cs="Arial"/>
          <w:color w:val="333333"/>
          <w:sz w:val="22"/>
          <w:szCs w:val="22"/>
        </w:rPr>
        <w:t>dužan/a</w:t>
      </w:r>
      <w:r w:rsidRPr="00C96124">
        <w:rPr>
          <w:rFonts w:ascii="Arial" w:hAnsi="Arial" w:cs="Arial"/>
          <w:color w:val="000000"/>
          <w:sz w:val="22"/>
          <w:szCs w:val="22"/>
        </w:rPr>
        <w:t> je pristupiti vrednovanju</w:t>
      </w:r>
      <w:r w:rsidRPr="00C96124">
        <w:rPr>
          <w:rFonts w:ascii="Arial" w:hAnsi="Arial" w:cs="Arial"/>
          <w:color w:val="333333"/>
          <w:sz w:val="22"/>
          <w:szCs w:val="22"/>
        </w:rPr>
        <w:t> odnosno testiranju </w:t>
      </w:r>
      <w:r w:rsidRPr="00C96124">
        <w:rPr>
          <w:rFonts w:ascii="Arial" w:hAnsi="Arial" w:cs="Arial"/>
          <w:color w:val="000000"/>
          <w:sz w:val="22"/>
          <w:szCs w:val="22"/>
        </w:rPr>
        <w:t>prema odredbama Pravilnika o načinu i postupku zapošljavanja u Osnovnoj školi Voštarnica-Zadar.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000000"/>
          <w:sz w:val="22"/>
          <w:szCs w:val="22"/>
        </w:rPr>
        <w:t>Za kandidata koji ne pristupi postupku vrednovanja smatra se da je odustao od natječaja.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Osobni podaci kandidata, koji su sadržani u natječajnoj dokumentaciji, koristiti će se isključivo u svrhu provedbe natječaja u skladu s Uredbom Europske unije 2016/679 Europ</w:t>
      </w:r>
      <w:r>
        <w:rPr>
          <w:rFonts w:ascii="Arial" w:hAnsi="Arial" w:cs="Arial"/>
          <w:color w:val="333333"/>
          <w:sz w:val="22"/>
          <w:szCs w:val="22"/>
        </w:rPr>
        <w:t xml:space="preserve">skog parlamenta i Vijeća od 17. </w:t>
      </w:r>
      <w:r w:rsidRPr="00C96124">
        <w:rPr>
          <w:rFonts w:ascii="Arial" w:hAnsi="Arial" w:cs="Arial"/>
          <w:color w:val="333333"/>
          <w:sz w:val="22"/>
          <w:szCs w:val="22"/>
        </w:rPr>
        <w:t>travnja 2016. godine te Zakonom o provedbi Opće uredbe o zaštiti podataka (</w:t>
      </w:r>
      <w:r>
        <w:rPr>
          <w:rFonts w:ascii="Arial" w:hAnsi="Arial" w:cs="Arial"/>
          <w:color w:val="333333"/>
          <w:sz w:val="22"/>
          <w:szCs w:val="22"/>
        </w:rPr>
        <w:t xml:space="preserve">„Narodne novine“, </w:t>
      </w:r>
      <w:r w:rsidRPr="00C96124">
        <w:rPr>
          <w:rFonts w:ascii="Arial" w:hAnsi="Arial" w:cs="Arial"/>
          <w:color w:val="333333"/>
          <w:sz w:val="22"/>
          <w:szCs w:val="22"/>
        </w:rPr>
        <w:t>broj: 42/18</w:t>
      </w:r>
      <w:r>
        <w:rPr>
          <w:rFonts w:ascii="Arial" w:hAnsi="Arial" w:cs="Arial"/>
          <w:color w:val="333333"/>
          <w:sz w:val="22"/>
          <w:szCs w:val="22"/>
        </w:rPr>
        <w:t>.</w:t>
      </w:r>
      <w:r w:rsidRPr="00C96124">
        <w:rPr>
          <w:rFonts w:ascii="Arial" w:hAnsi="Arial" w:cs="Arial"/>
          <w:color w:val="333333"/>
          <w:sz w:val="22"/>
          <w:szCs w:val="22"/>
        </w:rPr>
        <w:t>).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Prijave na natječaj podnose se u roku 8 dana od dana objave natječaja neposredno ili poštom na adresu s naznakom „za natječaj“: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Osnovna škola Voštarnica – Zadar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 xml:space="preserve">Asje </w:t>
      </w:r>
      <w:proofErr w:type="spellStart"/>
      <w:r w:rsidRPr="00C96124">
        <w:rPr>
          <w:rFonts w:ascii="Arial" w:hAnsi="Arial" w:cs="Arial"/>
          <w:color w:val="333333"/>
          <w:sz w:val="22"/>
          <w:szCs w:val="22"/>
        </w:rPr>
        <w:t>Petričić</w:t>
      </w:r>
      <w:proofErr w:type="spellEnd"/>
      <w:r w:rsidRPr="00C96124">
        <w:rPr>
          <w:rFonts w:ascii="Arial" w:hAnsi="Arial" w:cs="Arial"/>
          <w:color w:val="333333"/>
          <w:sz w:val="22"/>
          <w:szCs w:val="22"/>
        </w:rPr>
        <w:t xml:space="preserve"> 5E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23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Pr="00C96124">
        <w:rPr>
          <w:rFonts w:ascii="Arial" w:hAnsi="Arial" w:cs="Arial"/>
          <w:color w:val="333333"/>
          <w:sz w:val="22"/>
          <w:szCs w:val="22"/>
        </w:rPr>
        <w:t>000 Zadar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(za natječaj)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Zaprimljenu dokumentaciju ne vraćamo kandidatima.</w:t>
      </w:r>
    </w:p>
    <w:p w:rsidR="006803A9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 xml:space="preserve">Kandidatom prijavljenim na natječaj će se smatrati samo osoba koja podnese pravodobnu i potpunu prijavu te ispunjava formalne uvjete iz natječaja. Nepravodobne i nepotpune prijave neće se razmatrati.  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O rezultatima natječaja kandidati prijavljeni n</w:t>
      </w:r>
      <w:r>
        <w:rPr>
          <w:rFonts w:ascii="Arial" w:hAnsi="Arial" w:cs="Arial"/>
          <w:color w:val="333333"/>
          <w:sz w:val="22"/>
          <w:szCs w:val="22"/>
        </w:rPr>
        <w:t>a natječaj bit će obaviješteni</w:t>
      </w:r>
      <w:r w:rsidRPr="00C96124">
        <w:rPr>
          <w:rFonts w:ascii="Arial" w:hAnsi="Arial" w:cs="Arial"/>
          <w:color w:val="333333"/>
          <w:sz w:val="22"/>
          <w:szCs w:val="22"/>
        </w:rPr>
        <w:t xml:space="preserve"> putem mrežne stranice školske ustanove </w:t>
      </w:r>
      <w:r w:rsidRPr="00C96124">
        <w:rPr>
          <w:rStyle w:val="Istaknuto"/>
          <w:rFonts w:ascii="Arial" w:hAnsi="Arial" w:cs="Arial"/>
          <w:color w:val="00B0F0"/>
          <w:sz w:val="22"/>
          <w:szCs w:val="22"/>
        </w:rPr>
        <w:t>(http://www.os-vostarnica-zd.skole.hr/natjecaji)</w:t>
      </w:r>
      <w:r w:rsidRPr="00C96124">
        <w:rPr>
          <w:rFonts w:ascii="Arial" w:hAnsi="Arial" w:cs="Arial"/>
          <w:color w:val="333333"/>
          <w:sz w:val="22"/>
          <w:szCs w:val="22"/>
        </w:rPr>
        <w:t>.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U slučaju da se na natječaj prijave kandidati/kinje koji se pozivaju na pravo prednosti pri zapošljavanju prema posebnom propisu, svi će kandidati biti obaviješteni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6803A9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6803A9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pl-PL"/>
        </w:rPr>
      </w:pPr>
      <w:r w:rsidRPr="00C96124">
        <w:rPr>
          <w:rFonts w:ascii="Arial" w:hAnsi="Arial" w:cs="Arial"/>
          <w:color w:val="333333"/>
          <w:sz w:val="22"/>
          <w:szCs w:val="22"/>
          <w:lang w:val="pl-PL"/>
        </w:rPr>
        <w:t xml:space="preserve">KLASA: </w:t>
      </w:r>
      <w:r w:rsidR="004E73EE" w:rsidRPr="004E73EE">
        <w:rPr>
          <w:rFonts w:ascii="Arial" w:hAnsi="Arial" w:cs="Arial"/>
          <w:color w:val="333333"/>
          <w:sz w:val="22"/>
          <w:szCs w:val="22"/>
          <w:lang w:val="pl-PL"/>
        </w:rPr>
        <w:t>112-02/26-01/16</w:t>
      </w:r>
    </w:p>
    <w:p w:rsidR="006803A9" w:rsidRPr="00BB3568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pl-PL"/>
        </w:rPr>
      </w:pPr>
      <w:r w:rsidRPr="00C96124">
        <w:rPr>
          <w:rFonts w:ascii="Arial" w:hAnsi="Arial" w:cs="Arial"/>
          <w:color w:val="333333"/>
          <w:sz w:val="22"/>
          <w:szCs w:val="22"/>
          <w:lang w:val="pl-PL"/>
        </w:rPr>
        <w:t xml:space="preserve">URBROJ: </w:t>
      </w:r>
      <w:r w:rsidR="004E73EE" w:rsidRPr="004E73EE">
        <w:rPr>
          <w:rFonts w:ascii="Arial" w:hAnsi="Arial" w:cs="Arial"/>
          <w:color w:val="333333"/>
          <w:sz w:val="22"/>
          <w:szCs w:val="22"/>
          <w:lang w:val="pl-PL"/>
        </w:rPr>
        <w:t>2198-1-8-01/01-26-1</w:t>
      </w:r>
    </w:p>
    <w:p w:rsidR="006803A9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  <w:lang w:val="pl-PL"/>
        </w:rPr>
        <w:t xml:space="preserve">Zadar, </w:t>
      </w:r>
      <w:r w:rsidR="004E73EE">
        <w:rPr>
          <w:rFonts w:ascii="Arial" w:hAnsi="Arial" w:cs="Arial"/>
          <w:color w:val="333333"/>
          <w:sz w:val="22"/>
          <w:szCs w:val="22"/>
          <w:lang w:val="pl-PL"/>
        </w:rPr>
        <w:t>23. lipnja 2026</w:t>
      </w:r>
      <w:r w:rsidRPr="00C96124">
        <w:rPr>
          <w:rFonts w:ascii="Arial" w:hAnsi="Arial" w:cs="Arial"/>
          <w:color w:val="333333"/>
          <w:sz w:val="22"/>
          <w:szCs w:val="22"/>
          <w:lang w:val="pl-PL"/>
        </w:rPr>
        <w:t>. godine</w:t>
      </w:r>
      <w:r>
        <w:rPr>
          <w:rFonts w:ascii="Arial" w:hAnsi="Arial" w:cs="Arial"/>
          <w:color w:val="333333"/>
          <w:sz w:val="22"/>
          <w:szCs w:val="22"/>
        </w:rPr>
        <w:tab/>
      </w:r>
    </w:p>
    <w:p w:rsidR="006803A9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 w:rsidRPr="00C96124">
        <w:rPr>
          <w:rFonts w:ascii="Arial" w:hAnsi="Arial" w:cs="Arial"/>
          <w:color w:val="333333"/>
          <w:sz w:val="22"/>
          <w:szCs w:val="22"/>
        </w:rPr>
        <w:t> </w:t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 w:rsidRPr="00C96124">
        <w:rPr>
          <w:rFonts w:ascii="Arial" w:hAnsi="Arial" w:cs="Arial"/>
          <w:color w:val="333333"/>
          <w:sz w:val="22"/>
          <w:szCs w:val="22"/>
        </w:rPr>
        <w:t>Ravnateljica:</w:t>
      </w:r>
    </w:p>
    <w:p w:rsidR="006803A9" w:rsidRDefault="006803A9" w:rsidP="006803A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6803A9" w:rsidRPr="00C96124" w:rsidRDefault="006803A9" w:rsidP="006803A9">
      <w:pPr>
        <w:pStyle w:val="StandardWeb"/>
        <w:shd w:val="clear" w:color="auto" w:fill="FFFFFF"/>
        <w:spacing w:before="0" w:beforeAutospacing="0" w:after="0" w:afterAutospacing="0"/>
        <w:ind w:left="6372" w:firstLine="708"/>
        <w:jc w:val="both"/>
        <w:rPr>
          <w:rFonts w:ascii="Arial" w:hAnsi="Arial" w:cs="Arial"/>
          <w:color w:val="333333"/>
          <w:sz w:val="22"/>
          <w:szCs w:val="22"/>
        </w:rPr>
      </w:pPr>
      <w:r w:rsidRPr="00C96124">
        <w:rPr>
          <w:rFonts w:ascii="Arial" w:hAnsi="Arial" w:cs="Arial"/>
          <w:color w:val="333333"/>
          <w:sz w:val="22"/>
          <w:szCs w:val="22"/>
        </w:rPr>
        <w:t>Irena Dukić, prof</w:t>
      </w:r>
      <w:r>
        <w:rPr>
          <w:rFonts w:ascii="Arial" w:hAnsi="Arial" w:cs="Arial"/>
          <w:color w:val="333333"/>
          <w:sz w:val="22"/>
          <w:szCs w:val="22"/>
        </w:rPr>
        <w:t>.</w:t>
      </w:r>
    </w:p>
    <w:p w:rsidR="00DE335E" w:rsidRPr="005E6162" w:rsidRDefault="00DE335E" w:rsidP="00DE335E">
      <w:pPr>
        <w:jc w:val="right"/>
        <w:rPr>
          <w:rFonts w:ascii="Arial" w:hAnsi="Arial" w:cs="Arial"/>
          <w:color w:val="FF0000"/>
        </w:rPr>
      </w:pPr>
    </w:p>
    <w:sectPr w:rsidR="00DE335E" w:rsidRPr="005E6162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3F1"/>
    <w:multiLevelType w:val="multilevel"/>
    <w:tmpl w:val="86AE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D1A33"/>
    <w:multiLevelType w:val="hybridMultilevel"/>
    <w:tmpl w:val="E1B6921A"/>
    <w:lvl w:ilvl="0" w:tplc="AE0447A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>
    <w:nsid w:val="423078E4"/>
    <w:multiLevelType w:val="hybridMultilevel"/>
    <w:tmpl w:val="F6BC1FA6"/>
    <w:lvl w:ilvl="0" w:tplc="7E60D026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10550"/>
    <w:multiLevelType w:val="hybridMultilevel"/>
    <w:tmpl w:val="0E52A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76700"/>
    <w:multiLevelType w:val="hybridMultilevel"/>
    <w:tmpl w:val="2B641E8C"/>
    <w:lvl w:ilvl="0" w:tplc="7494E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06B2F"/>
    <w:multiLevelType w:val="hybridMultilevel"/>
    <w:tmpl w:val="064A9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05"/>
    <w:rsid w:val="00000294"/>
    <w:rsid w:val="000027CC"/>
    <w:rsid w:val="00024699"/>
    <w:rsid w:val="00030B21"/>
    <w:rsid w:val="00034E6D"/>
    <w:rsid w:val="00035370"/>
    <w:rsid w:val="00042C0A"/>
    <w:rsid w:val="0005517E"/>
    <w:rsid w:val="00057D93"/>
    <w:rsid w:val="000727A1"/>
    <w:rsid w:val="00095B65"/>
    <w:rsid w:val="000A3D27"/>
    <w:rsid w:val="000A7E76"/>
    <w:rsid w:val="000B2FB5"/>
    <w:rsid w:val="000E33DB"/>
    <w:rsid w:val="000F2A2E"/>
    <w:rsid w:val="00101A2F"/>
    <w:rsid w:val="001033E1"/>
    <w:rsid w:val="00107CFD"/>
    <w:rsid w:val="0011349F"/>
    <w:rsid w:val="00120A2A"/>
    <w:rsid w:val="00124542"/>
    <w:rsid w:val="00134863"/>
    <w:rsid w:val="001355F7"/>
    <w:rsid w:val="00176218"/>
    <w:rsid w:val="00181C3B"/>
    <w:rsid w:val="0018537D"/>
    <w:rsid w:val="00197C9F"/>
    <w:rsid w:val="001A253E"/>
    <w:rsid w:val="001B0FFD"/>
    <w:rsid w:val="001C0B18"/>
    <w:rsid w:val="001C4F6E"/>
    <w:rsid w:val="001C6C49"/>
    <w:rsid w:val="001D3AD1"/>
    <w:rsid w:val="001E5BB3"/>
    <w:rsid w:val="00227CBE"/>
    <w:rsid w:val="002410A6"/>
    <w:rsid w:val="00253387"/>
    <w:rsid w:val="002717E7"/>
    <w:rsid w:val="002A2209"/>
    <w:rsid w:val="002A45F4"/>
    <w:rsid w:val="002A5120"/>
    <w:rsid w:val="002B2E8B"/>
    <w:rsid w:val="002C09AB"/>
    <w:rsid w:val="002D690C"/>
    <w:rsid w:val="002F2D39"/>
    <w:rsid w:val="002F4BFE"/>
    <w:rsid w:val="002F4DDF"/>
    <w:rsid w:val="00314263"/>
    <w:rsid w:val="00333CFB"/>
    <w:rsid w:val="00340AE6"/>
    <w:rsid w:val="003424AA"/>
    <w:rsid w:val="00344140"/>
    <w:rsid w:val="00361E9B"/>
    <w:rsid w:val="00384B06"/>
    <w:rsid w:val="003A5C2F"/>
    <w:rsid w:val="003B13FF"/>
    <w:rsid w:val="003B14CA"/>
    <w:rsid w:val="003B6821"/>
    <w:rsid w:val="003C2553"/>
    <w:rsid w:val="003D35B0"/>
    <w:rsid w:val="003E263D"/>
    <w:rsid w:val="003E5DE0"/>
    <w:rsid w:val="003F5F4D"/>
    <w:rsid w:val="003F6BD7"/>
    <w:rsid w:val="00403220"/>
    <w:rsid w:val="0040791E"/>
    <w:rsid w:val="004268DA"/>
    <w:rsid w:val="004279C8"/>
    <w:rsid w:val="00450DC2"/>
    <w:rsid w:val="00455F9D"/>
    <w:rsid w:val="0045745A"/>
    <w:rsid w:val="00457AB9"/>
    <w:rsid w:val="0046323F"/>
    <w:rsid w:val="004647FF"/>
    <w:rsid w:val="0048464F"/>
    <w:rsid w:val="00485667"/>
    <w:rsid w:val="00490901"/>
    <w:rsid w:val="004A7A83"/>
    <w:rsid w:val="004B1021"/>
    <w:rsid w:val="004C06AC"/>
    <w:rsid w:val="004C250C"/>
    <w:rsid w:val="004C3826"/>
    <w:rsid w:val="004C68C6"/>
    <w:rsid w:val="004D0121"/>
    <w:rsid w:val="004D7787"/>
    <w:rsid w:val="004E73EE"/>
    <w:rsid w:val="004F2B01"/>
    <w:rsid w:val="004F5AD3"/>
    <w:rsid w:val="004F6512"/>
    <w:rsid w:val="00504A43"/>
    <w:rsid w:val="00513B45"/>
    <w:rsid w:val="00513FBC"/>
    <w:rsid w:val="005144E2"/>
    <w:rsid w:val="00516B02"/>
    <w:rsid w:val="00522077"/>
    <w:rsid w:val="00522468"/>
    <w:rsid w:val="005229DD"/>
    <w:rsid w:val="00525A84"/>
    <w:rsid w:val="0053092F"/>
    <w:rsid w:val="005324B5"/>
    <w:rsid w:val="005649BB"/>
    <w:rsid w:val="005731BA"/>
    <w:rsid w:val="005A2811"/>
    <w:rsid w:val="005B2F0B"/>
    <w:rsid w:val="005C07A5"/>
    <w:rsid w:val="005D1358"/>
    <w:rsid w:val="005D5851"/>
    <w:rsid w:val="005E6162"/>
    <w:rsid w:val="005F0D18"/>
    <w:rsid w:val="005F56A2"/>
    <w:rsid w:val="006134F5"/>
    <w:rsid w:val="00616C93"/>
    <w:rsid w:val="0064585F"/>
    <w:rsid w:val="00651063"/>
    <w:rsid w:val="00654722"/>
    <w:rsid w:val="00661148"/>
    <w:rsid w:val="006633A3"/>
    <w:rsid w:val="00664DEA"/>
    <w:rsid w:val="006803A9"/>
    <w:rsid w:val="00690DD6"/>
    <w:rsid w:val="006A3995"/>
    <w:rsid w:val="006A50D9"/>
    <w:rsid w:val="006B0AA1"/>
    <w:rsid w:val="006B4CA7"/>
    <w:rsid w:val="006D2669"/>
    <w:rsid w:val="006E00BC"/>
    <w:rsid w:val="006F7F08"/>
    <w:rsid w:val="0070371D"/>
    <w:rsid w:val="0071750D"/>
    <w:rsid w:val="00725262"/>
    <w:rsid w:val="00726DBF"/>
    <w:rsid w:val="007306CE"/>
    <w:rsid w:val="00731785"/>
    <w:rsid w:val="007337AD"/>
    <w:rsid w:val="00734CF0"/>
    <w:rsid w:val="00750BD9"/>
    <w:rsid w:val="00754F8E"/>
    <w:rsid w:val="00763528"/>
    <w:rsid w:val="0077149F"/>
    <w:rsid w:val="00774139"/>
    <w:rsid w:val="00783F14"/>
    <w:rsid w:val="00790FA2"/>
    <w:rsid w:val="007A1D04"/>
    <w:rsid w:val="007A31F8"/>
    <w:rsid w:val="007C4EF9"/>
    <w:rsid w:val="007E6F78"/>
    <w:rsid w:val="007F67D7"/>
    <w:rsid w:val="0080088C"/>
    <w:rsid w:val="00804C10"/>
    <w:rsid w:val="0080766C"/>
    <w:rsid w:val="0081069C"/>
    <w:rsid w:val="00815631"/>
    <w:rsid w:val="00815A51"/>
    <w:rsid w:val="008213D2"/>
    <w:rsid w:val="00823EE1"/>
    <w:rsid w:val="00826096"/>
    <w:rsid w:val="0083133A"/>
    <w:rsid w:val="00833300"/>
    <w:rsid w:val="00845C2E"/>
    <w:rsid w:val="00855D7B"/>
    <w:rsid w:val="0085652A"/>
    <w:rsid w:val="008567DC"/>
    <w:rsid w:val="008704D5"/>
    <w:rsid w:val="00872323"/>
    <w:rsid w:val="00873682"/>
    <w:rsid w:val="008873F9"/>
    <w:rsid w:val="00895357"/>
    <w:rsid w:val="008A1C7E"/>
    <w:rsid w:val="008A3314"/>
    <w:rsid w:val="008A624B"/>
    <w:rsid w:val="008B2DA1"/>
    <w:rsid w:val="008C250C"/>
    <w:rsid w:val="008D6A1F"/>
    <w:rsid w:val="008E2F85"/>
    <w:rsid w:val="008E36EE"/>
    <w:rsid w:val="008E649E"/>
    <w:rsid w:val="008F5954"/>
    <w:rsid w:val="00912D79"/>
    <w:rsid w:val="0092370A"/>
    <w:rsid w:val="00942E5E"/>
    <w:rsid w:val="00943A4A"/>
    <w:rsid w:val="00947005"/>
    <w:rsid w:val="0094762B"/>
    <w:rsid w:val="0097191C"/>
    <w:rsid w:val="00987414"/>
    <w:rsid w:val="00993505"/>
    <w:rsid w:val="0099675C"/>
    <w:rsid w:val="00997A80"/>
    <w:rsid w:val="009A0042"/>
    <w:rsid w:val="009B4AC6"/>
    <w:rsid w:val="009B5C92"/>
    <w:rsid w:val="009C3919"/>
    <w:rsid w:val="009F3F43"/>
    <w:rsid w:val="00A01AE5"/>
    <w:rsid w:val="00A13A15"/>
    <w:rsid w:val="00A14E41"/>
    <w:rsid w:val="00A14F95"/>
    <w:rsid w:val="00A16C37"/>
    <w:rsid w:val="00A222F4"/>
    <w:rsid w:val="00A347D7"/>
    <w:rsid w:val="00A4697A"/>
    <w:rsid w:val="00A54AE2"/>
    <w:rsid w:val="00A55294"/>
    <w:rsid w:val="00A6022D"/>
    <w:rsid w:val="00A62CD4"/>
    <w:rsid w:val="00A67182"/>
    <w:rsid w:val="00A72431"/>
    <w:rsid w:val="00A8250F"/>
    <w:rsid w:val="00A8254D"/>
    <w:rsid w:val="00A9078A"/>
    <w:rsid w:val="00A916E1"/>
    <w:rsid w:val="00AD6F04"/>
    <w:rsid w:val="00AE0E59"/>
    <w:rsid w:val="00AE3B8D"/>
    <w:rsid w:val="00B232F1"/>
    <w:rsid w:val="00B2552C"/>
    <w:rsid w:val="00B30CC0"/>
    <w:rsid w:val="00B34328"/>
    <w:rsid w:val="00B34CD8"/>
    <w:rsid w:val="00B4007E"/>
    <w:rsid w:val="00B41BA4"/>
    <w:rsid w:val="00B6321C"/>
    <w:rsid w:val="00B74554"/>
    <w:rsid w:val="00B7645B"/>
    <w:rsid w:val="00B819F1"/>
    <w:rsid w:val="00B92D6B"/>
    <w:rsid w:val="00B93155"/>
    <w:rsid w:val="00B94B14"/>
    <w:rsid w:val="00BA4611"/>
    <w:rsid w:val="00BA4C19"/>
    <w:rsid w:val="00BB2B8F"/>
    <w:rsid w:val="00BD3F99"/>
    <w:rsid w:val="00BE4E79"/>
    <w:rsid w:val="00BF2021"/>
    <w:rsid w:val="00C03B4F"/>
    <w:rsid w:val="00C11A7A"/>
    <w:rsid w:val="00C16D68"/>
    <w:rsid w:val="00C2522E"/>
    <w:rsid w:val="00C40F02"/>
    <w:rsid w:val="00C47382"/>
    <w:rsid w:val="00C51645"/>
    <w:rsid w:val="00C6719C"/>
    <w:rsid w:val="00C87ACD"/>
    <w:rsid w:val="00C943A3"/>
    <w:rsid w:val="00CA01C6"/>
    <w:rsid w:val="00CA089D"/>
    <w:rsid w:val="00CA4285"/>
    <w:rsid w:val="00CA6617"/>
    <w:rsid w:val="00CB6DC2"/>
    <w:rsid w:val="00CB7433"/>
    <w:rsid w:val="00CC5A3E"/>
    <w:rsid w:val="00CD2D45"/>
    <w:rsid w:val="00CD61DC"/>
    <w:rsid w:val="00CD72FC"/>
    <w:rsid w:val="00CE78EF"/>
    <w:rsid w:val="00CF5B17"/>
    <w:rsid w:val="00D01919"/>
    <w:rsid w:val="00D04CB2"/>
    <w:rsid w:val="00D2468A"/>
    <w:rsid w:val="00D27E53"/>
    <w:rsid w:val="00D325F0"/>
    <w:rsid w:val="00D410DD"/>
    <w:rsid w:val="00D43E13"/>
    <w:rsid w:val="00D46D40"/>
    <w:rsid w:val="00D83B31"/>
    <w:rsid w:val="00D94734"/>
    <w:rsid w:val="00DC182A"/>
    <w:rsid w:val="00DD7B4E"/>
    <w:rsid w:val="00DE335E"/>
    <w:rsid w:val="00DE53C3"/>
    <w:rsid w:val="00DF3544"/>
    <w:rsid w:val="00DF4AE8"/>
    <w:rsid w:val="00E11FE3"/>
    <w:rsid w:val="00E16338"/>
    <w:rsid w:val="00E1753F"/>
    <w:rsid w:val="00E20676"/>
    <w:rsid w:val="00E3798B"/>
    <w:rsid w:val="00E70572"/>
    <w:rsid w:val="00E9392A"/>
    <w:rsid w:val="00EB4031"/>
    <w:rsid w:val="00EB7694"/>
    <w:rsid w:val="00ED1819"/>
    <w:rsid w:val="00EF5C4F"/>
    <w:rsid w:val="00F04453"/>
    <w:rsid w:val="00F207D6"/>
    <w:rsid w:val="00F4793D"/>
    <w:rsid w:val="00F57047"/>
    <w:rsid w:val="00F63E2D"/>
    <w:rsid w:val="00F7529F"/>
    <w:rsid w:val="00F95B1E"/>
    <w:rsid w:val="00FA080B"/>
    <w:rsid w:val="00FB5B5F"/>
    <w:rsid w:val="00FC1C02"/>
    <w:rsid w:val="00FD5B8B"/>
    <w:rsid w:val="00FE196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C1C0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4268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C1C02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426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vostarnica-zd.skole.hr/natjecaj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7</cp:revision>
  <cp:lastPrinted>2025-11-11T10:30:00Z</cp:lastPrinted>
  <dcterms:created xsi:type="dcterms:W3CDTF">2026-06-19T12:42:00Z</dcterms:created>
  <dcterms:modified xsi:type="dcterms:W3CDTF">2026-06-19T12:48:00Z</dcterms:modified>
</cp:coreProperties>
</file>